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nastave koja implementira razvoj ključnih kompetencija</w:t>
      </w:r>
    </w:p>
    <w:p w:rsidR="00F62A5D" w:rsidRDefault="000067C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OŠ „Mi</w:t>
      </w:r>
      <w:r w:rsidR="00D65BE8">
        <w:rPr>
          <w:rFonts w:ascii="Arial" w:hAnsi="Arial" w:cs="Arial"/>
          <w:b/>
          <w:bCs/>
          <w:color w:val="000000"/>
          <w:sz w:val="22"/>
          <w:szCs w:val="22"/>
          <w:lang/>
        </w:rPr>
        <w:t>l</w:t>
      </w: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ovan Jelić“ Pavino Polje, Bijelo Polje</w:t>
      </w:r>
    </w:p>
    <w:p w:rsidR="000067C6" w:rsidRDefault="000067C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Maja Dragić- razredna nastava</w:t>
      </w:r>
    </w:p>
    <w:p w:rsidR="000067C6" w:rsidRDefault="000067C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Velida Hasanović- engleski jezik</w:t>
      </w:r>
    </w:p>
    <w:p w:rsidR="000067C6" w:rsidRDefault="000067C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Milica Jokić- engleski jezik</w:t>
      </w: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0067C6" w:rsidRDefault="000067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INTEGRISANA NEDJELJA</w:t>
            </w:r>
          </w:p>
          <w:p w:rsidR="000067C6" w:rsidRPr="003D1769" w:rsidRDefault="000067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(CSBH, Matematika, Priroda, Engleski jezik, Informatika, Likovna kultura)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0067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„ 22. maj – Dan biodiverziteta“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0067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CSBH:</w:t>
            </w:r>
          </w:p>
          <w:p w:rsidR="008F5879" w:rsidRPr="008F5879" w:rsidRDefault="008F5879" w:rsidP="008F587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o</w:t>
            </w:r>
            <w:r w:rsidRPr="008F5879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dredjuje osnovne odlike neumjetničkih naučno-popularnih tekstova, povezanih sa sadržajima drugih predmetnih područja</w:t>
            </w:r>
          </w:p>
          <w:p w:rsidR="000067C6" w:rsidRDefault="000067C6" w:rsidP="000067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na odabrani naslov samostalno stvaraju pisani tekst</w:t>
            </w:r>
          </w:p>
          <w:p w:rsidR="000067C6" w:rsidRDefault="000067C6" w:rsidP="000067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pripremaju jednostavnu anketu, klasifikujupoatke i predstavljaju rezultate ankete</w:t>
            </w:r>
          </w:p>
          <w:p w:rsidR="008F5879" w:rsidRDefault="008F5879" w:rsidP="008F587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:rsidR="000067C6" w:rsidRDefault="000067C6" w:rsidP="000067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Matematika:</w:t>
            </w:r>
          </w:p>
          <w:p w:rsidR="000067C6" w:rsidRDefault="000067C6" w:rsidP="000067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navede neke primjere skupova po prirodnom sadržaju (jato, biljke, stado...)</w:t>
            </w:r>
          </w:p>
          <w:p w:rsidR="000067C6" w:rsidRDefault="000067C6" w:rsidP="000067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imenuje elemente zadatog skupa Venovim dijagrama</w:t>
            </w:r>
          </w:p>
          <w:p w:rsidR="000067C6" w:rsidRDefault="000067C6" w:rsidP="000067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prikaže skup tabelarno</w:t>
            </w:r>
          </w:p>
          <w:p w:rsidR="008F5879" w:rsidRDefault="008F5879" w:rsidP="008F587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Priroda:</w:t>
            </w:r>
          </w:p>
          <w:p w:rsidR="008F5879" w:rsidRDefault="008F5879" w:rsidP="008F587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objasni značaj i pojam biodiverziteta</w:t>
            </w:r>
          </w:p>
          <w:p w:rsidR="008F5879" w:rsidRDefault="008F5879" w:rsidP="008F587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obrazlaže uticaj šume na sastav vazduha</w:t>
            </w:r>
          </w:p>
          <w:p w:rsidR="008F5879" w:rsidRDefault="008F5879" w:rsidP="008F587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navodi primjere povezanosti biljnog i životinjskog svijeta šume</w:t>
            </w:r>
          </w:p>
          <w:p w:rsidR="008F5879" w:rsidRDefault="008F5879" w:rsidP="008F587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8F58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Engleski jezik:</w:t>
            </w:r>
          </w:p>
          <w:p w:rsidR="008F5879" w:rsidRDefault="008F5879" w:rsidP="008F587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pravilno koristi poznatu gramatiku i leksiku u okviru zadate teme</w:t>
            </w:r>
          </w:p>
          <w:p w:rsidR="008F5879" w:rsidRDefault="008F5879" w:rsidP="008F587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unaprijedi vokabular</w:t>
            </w:r>
          </w:p>
          <w:p w:rsidR="008F5879" w:rsidRDefault="008F5879" w:rsidP="008F587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Informatika:</w:t>
            </w:r>
          </w:p>
          <w:p w:rsidR="008F5879" w:rsidRDefault="008F5879" w:rsidP="008F587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koristi alate za isijecanje i kopiranje slika</w:t>
            </w:r>
          </w:p>
          <w:p w:rsidR="008F5879" w:rsidRPr="00F07143" w:rsidRDefault="00F07143" w:rsidP="008F587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koristi program</w:t>
            </w:r>
            <w:r w:rsidRPr="00F0714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/>
              </w:rPr>
              <w:t xml:space="preserve"> Paint</w:t>
            </w: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, </w:t>
            </w:r>
            <w:r w:rsidRPr="00F0714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/>
              </w:rPr>
              <w:t>Notepad</w:t>
            </w:r>
            <w:r w:rsidRPr="00F07143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i</w:t>
            </w:r>
            <w:r w:rsidRPr="00F07143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/>
              </w:rPr>
              <w:t xml:space="preserve"> Wordpad</w:t>
            </w:r>
          </w:p>
          <w:p w:rsidR="00F07143" w:rsidRDefault="00F07143" w:rsidP="008F587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koristi program za obradu teksta na osnovnom nivou</w:t>
            </w:r>
          </w:p>
          <w:p w:rsidR="00F07143" w:rsidRDefault="00F07143" w:rsidP="00F071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Likovna kultura:</w:t>
            </w:r>
          </w:p>
          <w:p w:rsidR="00F07143" w:rsidRPr="00F07143" w:rsidRDefault="00F07143" w:rsidP="00F0714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osmisli i izradi pano na zadatu temu </w:t>
            </w:r>
          </w:p>
          <w:p w:rsidR="008F5879" w:rsidRPr="008F5879" w:rsidRDefault="008F5879" w:rsidP="008F587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F07143" w:rsidP="00F0714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Pismenost:</w:t>
            </w:r>
          </w:p>
          <w:p w:rsidR="00F07143" w:rsidRDefault="00F07143" w:rsidP="00F0714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Učestvuje aktivno u interpersonalnoj komnikaciji (1.1.3.)</w:t>
            </w:r>
          </w:p>
          <w:p w:rsidR="00F07143" w:rsidRDefault="00F07143" w:rsidP="00F0714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Komunicira usmeno i pisano koristeći odgovarajući vokabular</w:t>
            </w:r>
            <w:r w:rsidR="00F01F88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(1.1.5.)</w:t>
            </w:r>
          </w:p>
          <w:p w:rsidR="00F01F88" w:rsidRDefault="00F01F88" w:rsidP="00F0714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Tumači slike, znakove, mape, grafikone i tabele (1.1.8.)</w:t>
            </w:r>
          </w:p>
          <w:p w:rsidR="00F01F88" w:rsidRDefault="00F01F88" w:rsidP="00F0714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Odvaja bitno od nebitnog (1.1.9.)</w:t>
            </w:r>
          </w:p>
          <w:p w:rsidR="00F01F88" w:rsidRDefault="00F01F88" w:rsidP="00F01F8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F01F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lastRenderedPageBreak/>
              <w:t>Višejezičnost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:</w:t>
            </w:r>
          </w:p>
          <w:p w:rsidR="00F01F88" w:rsidRDefault="00F01F88" w:rsidP="00F01F8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Koristi vokabular, gramatičke norme stranog jezika (engleski jezik) (1.2.1.)</w:t>
            </w:r>
          </w:p>
          <w:p w:rsidR="00F01F88" w:rsidRDefault="00F01F88" w:rsidP="00F01F8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Koristi odgovarajuće situacije i izvore za učenje stranih jezika (1.2.4.)</w:t>
            </w:r>
          </w:p>
          <w:p w:rsidR="00F01F88" w:rsidRDefault="00F01F88" w:rsidP="00F01F8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STEM:</w:t>
            </w:r>
          </w:p>
          <w:p w:rsidR="00F01F88" w:rsidRDefault="00F01F88" w:rsidP="00356CF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prepoznaje da se mnoge prirodne pojave i procesi mogu opisati naučnim zakonima, modelima, teorijama (1.3.2.)</w:t>
            </w:r>
          </w:p>
          <w:p w:rsidR="00356CF8" w:rsidRDefault="00356CF8" w:rsidP="00F01F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F01F88" w:rsidRDefault="00F01F88" w:rsidP="00356CF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Digitalna:</w:t>
            </w:r>
          </w:p>
          <w:p w:rsidR="00F01F88" w:rsidRDefault="00F01F88" w:rsidP="00356CF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iskazuje različite mogućnosti upotrebe digitalne          tehnologije u svakodnevnom životu (1.4.1.)</w:t>
            </w:r>
          </w:p>
          <w:p w:rsidR="00356CF8" w:rsidRDefault="00356CF8" w:rsidP="00356CF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koristi različite izvore informacija i podataka u digitalnom okruženju (1.4.3.)</w:t>
            </w:r>
          </w:p>
          <w:p w:rsidR="00356CF8" w:rsidRDefault="00356CF8" w:rsidP="00356CF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356C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Lična, društvena i učiti kako učiti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:</w:t>
            </w:r>
          </w:p>
          <w:p w:rsidR="00356CF8" w:rsidRDefault="00356CF8" w:rsidP="00356CF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r</w:t>
            </w:r>
            <w:r w:rsidRPr="00356CF8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azlikuje komponente zdravog uma, tijela i životnog stila od nezdravih navika</w:t>
            </w: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(1.5.2.)</w:t>
            </w:r>
          </w:p>
          <w:p w:rsidR="00356CF8" w:rsidRDefault="00356CF8" w:rsidP="00356CF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pronalazi dokaze za svoje tvrdnje (1.5.7.)</w:t>
            </w:r>
          </w:p>
          <w:p w:rsidR="00356CF8" w:rsidRDefault="00356CF8" w:rsidP="00356CF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adaptira na samostalno učenje, učenje sa drugima i učenje uz podršku (1.5.8.)</w:t>
            </w:r>
          </w:p>
          <w:p w:rsidR="00356CF8" w:rsidRDefault="00356CF8" w:rsidP="00356CF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iskazuje radoznalost, istrajnost i želju u učenju (1.5.9.)</w:t>
            </w:r>
          </w:p>
          <w:p w:rsidR="00356CF8" w:rsidRDefault="00356CF8" w:rsidP="00356CF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356C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Gradjanska:</w:t>
            </w:r>
          </w:p>
          <w:p w:rsidR="00356CF8" w:rsidRDefault="00EC6088" w:rsidP="00356CF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i</w:t>
            </w:r>
            <w:r w:rsidR="00356CF8" w:rsidRPr="00356CF8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dentifikuje značajne savremene dogadjaje i dogadjaje iz prošlodti koji su uticali na društvo</w:t>
            </w:r>
            <w:r w:rsidR="00356CF8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(1.6.3.)</w:t>
            </w:r>
          </w:p>
          <w:p w:rsidR="00356CF8" w:rsidRDefault="00EC6088" w:rsidP="00356CF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</w:t>
            </w:r>
            <w:r w:rsidR="00356CF8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repoznaje značaj prirodnih resursa i zaštite životne sredine u očuvanju kvaliteta života (1.6.5.)</w:t>
            </w:r>
          </w:p>
          <w:p w:rsidR="00356CF8" w:rsidRDefault="00356CF8" w:rsidP="00356CF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Preduzetnička</w:t>
            </w:r>
          </w:p>
          <w:p w:rsidR="00EC6088" w:rsidRPr="00EC6088" w:rsidRDefault="00EC6088" w:rsidP="00EC608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prepoznaje uticaje svojih izbora i ponašanja na zajednicu i sredinu (1.7.5.)</w:t>
            </w:r>
          </w:p>
          <w:p w:rsidR="00EC6088" w:rsidRPr="00EC6088" w:rsidRDefault="00EC6088" w:rsidP="00EC608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komunicira jasno svoje ideje sa drugima (1.7.9.)</w:t>
            </w:r>
          </w:p>
          <w:p w:rsidR="00EC6088" w:rsidRDefault="00EC6088" w:rsidP="00EC6088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Kulturološka svijest i izražavanje:</w:t>
            </w:r>
          </w:p>
          <w:p w:rsidR="00EC6088" w:rsidRPr="00EC6088" w:rsidRDefault="00EC6088" w:rsidP="00EC608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uključuje se u stvaralačke aktivnosti u školi i zajednici (1.8.5.)</w:t>
            </w:r>
          </w:p>
          <w:p w:rsidR="00356CF8" w:rsidRPr="00356CF8" w:rsidRDefault="00356CF8" w:rsidP="00356CF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  <w:p w:rsidR="00F01F88" w:rsidRPr="00F01F88" w:rsidRDefault="00F01F88" w:rsidP="00F01F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F07143" w:rsidRDefault="00F071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F07143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V (</w:t>
            </w: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peti) razred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F07143" w:rsidRDefault="0063468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8</w:t>
            </w:r>
            <w:r w:rsidR="00F07143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časova u toku sedmice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 xml:space="preserve">8. Scenario (strategije učenja i njihov slijed) te </w:t>
            </w: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3C405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lastRenderedPageBreak/>
              <w:t xml:space="preserve">CSBH: </w:t>
            </w:r>
          </w:p>
          <w:p w:rsidR="003C405E" w:rsidRDefault="003C405E" w:rsidP="003C405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„Brainstorming“ – Biodiverzitet</w:t>
            </w:r>
          </w:p>
          <w:p w:rsidR="003C405E" w:rsidRDefault="00226605" w:rsidP="003C405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lastRenderedPageBreak/>
              <w:t>u</w:t>
            </w:r>
            <w:r w:rsidR="003C405E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poznaju se sa pojmom i datumom obilježavanja Dana biodiverziteta;</w:t>
            </w:r>
          </w:p>
          <w:p w:rsidR="003C405E" w:rsidRDefault="00226605" w:rsidP="003C405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</w:t>
            </w:r>
            <w:r w:rsidR="003C405E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rave Mapu uma na tu temu</w:t>
            </w: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;</w:t>
            </w:r>
          </w:p>
          <w:p w:rsidR="003C405E" w:rsidRDefault="00226605" w:rsidP="003C405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</w:t>
            </w:r>
            <w:r w:rsidR="003C405E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išu kratak tekst koristeći sadržaj iz Mape uma na temu „Priroda nudi rješenja“</w:t>
            </w: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;</w:t>
            </w:r>
          </w:p>
          <w:p w:rsidR="003C405E" w:rsidRDefault="00226605" w:rsidP="003C405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s</w:t>
            </w:r>
            <w:r w:rsidR="003C405E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astavljaju kraktu anketu gdje je ciljna grupa učenici škole i mjesna zajednica na uzorku od 10 učenika i 10 mještana ( Sadržaj ankete je - Koliko su ispitanici upoznati sa pojmom biodiverziteta)</w:t>
            </w:r>
          </w:p>
          <w:p w:rsidR="003C405E" w:rsidRDefault="003C405E" w:rsidP="003C40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Matematika: </w:t>
            </w:r>
          </w:p>
          <w:p w:rsidR="00226605" w:rsidRPr="00226605" w:rsidRDefault="00226605" w:rsidP="003C405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formiraju skupove i crtaju Venov dijagram </w:t>
            </w:r>
          </w:p>
          <w:p w:rsidR="003C405E" w:rsidRDefault="00226605" w:rsidP="002266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212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( ugrožene i zaštićene biljne i životinjske vrste kod nas)</w:t>
            </w:r>
          </w:p>
          <w:p w:rsidR="00226605" w:rsidRDefault="00226605" w:rsidP="002266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Engleski jezik:</w:t>
            </w:r>
          </w:p>
          <w:p w:rsidR="00226605" w:rsidRDefault="00226605" w:rsidP="0022660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226605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usvajaju nove pojmove</w:t>
            </w: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biljaka i životinja i njihovu podjelu;</w:t>
            </w:r>
          </w:p>
          <w:p w:rsidR="00226605" w:rsidRDefault="00226605" w:rsidP="0022660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prave postere za učionicu sa slikama i riječima koje ilustruju tu sliku</w:t>
            </w:r>
          </w:p>
          <w:p w:rsidR="00226605" w:rsidRDefault="00226605" w:rsidP="002266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2266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Priroda:</w:t>
            </w:r>
          </w:p>
          <w:p w:rsidR="00226605" w:rsidRPr="00226605" w:rsidRDefault="00226605" w:rsidP="0022660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obilaze školsko dvorište i sakupljaju poznate biljke;</w:t>
            </w:r>
          </w:p>
          <w:p w:rsidR="00226605" w:rsidRDefault="00226605" w:rsidP="0022660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226605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uočavaju različitost </w:t>
            </w: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drvenastih biljaka i njihove vrste;</w:t>
            </w:r>
          </w:p>
          <w:p w:rsidR="00226605" w:rsidRDefault="00226605" w:rsidP="0022660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prave pano lanca ishrane i prezentuju ga</w:t>
            </w:r>
          </w:p>
          <w:p w:rsidR="00226605" w:rsidRDefault="00F706B2" w:rsidP="002266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F706B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Informatika:</w:t>
            </w:r>
          </w:p>
          <w:p w:rsidR="00F706B2" w:rsidRPr="00BF2AEA" w:rsidRDefault="00F706B2" w:rsidP="00F706B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sijeku i lijepe slike sa interneta</w:t>
            </w:r>
            <w:r w:rsidR="00BF2AE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( biljne i životinjske vrste i njihova povezanost; faktori koji ugrožavaju biodiverzitet; </w:t>
            </w:r>
          </w:p>
          <w:p w:rsidR="00BF2AEA" w:rsidRDefault="00BF2AEA" w:rsidP="00F706B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BF2AE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prave Power Point prezentaciju</w:t>
            </w: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nekog predjela prije i poslije negativnog čovjekovog uticaja</w:t>
            </w:r>
          </w:p>
          <w:p w:rsidR="00BF2AEA" w:rsidRDefault="00BF2AEA" w:rsidP="00BF2A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Likovna kultura:</w:t>
            </w:r>
          </w:p>
          <w:p w:rsidR="00BF2AEA" w:rsidRDefault="00BF2AEA" w:rsidP="00BF2AE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biraju temu slučajnim izborom (teme su prethodno pripremljene) i ilustruju izvučeno;</w:t>
            </w:r>
          </w:p>
          <w:p w:rsidR="00BF2AEA" w:rsidRPr="00BF2AEA" w:rsidRDefault="00BF2AEA" w:rsidP="00BF2AE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prave zajednički plakat za školu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BF2A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BF2AE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Naučno- popularni</w:t>
            </w: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tekstovi</w:t>
            </w:r>
          </w:p>
          <w:p w:rsidR="00BF2AEA" w:rsidRDefault="00BF2A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Samoevaluacijski listić za učenike</w:t>
            </w:r>
          </w:p>
          <w:p w:rsidR="00BF2AEA" w:rsidRPr="00BF2AEA" w:rsidRDefault="00BF2A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Evaluacijski listići za učenike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Default="00BF2A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Kompjuter, markeri, hamer papir, štampač, internet, lijepak</w:t>
            </w:r>
          </w:p>
          <w:p w:rsidR="00BF2AEA" w:rsidRPr="00BF2AEA" w:rsidRDefault="00BF2A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(nisu potrebna dodatna sredstva)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3A2C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Shvaćen</w:t>
            </w:r>
            <w:r w:rsidR="00634688" w:rsidRPr="00634688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pojam i značaj</w:t>
            </w:r>
            <w:r w:rsidR="00634688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biodiverziteta. </w:t>
            </w:r>
          </w:p>
          <w:p w:rsidR="00634688" w:rsidRDefault="0063468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Uradjen kratak, neumjetnički tekst na zadatu temu.</w:t>
            </w:r>
          </w:p>
          <w:p w:rsidR="00634688" w:rsidRDefault="003A2C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Prikupljena i analizirana mišljenja</w:t>
            </w:r>
            <w:r w:rsidR="00634688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ispitanika.</w:t>
            </w:r>
          </w:p>
          <w:p w:rsidR="00634688" w:rsidRDefault="0063468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lastRenderedPageBreak/>
              <w:t>Usvoje</w:t>
            </w:r>
            <w:r w:rsidR="003A2CCB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n i obogaćen</w:t>
            </w: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vokabular stranim terminima.</w:t>
            </w:r>
          </w:p>
          <w:p w:rsidR="00634688" w:rsidRDefault="003A2C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Primijenjena</w:t>
            </w:r>
            <w:r w:rsidR="00634688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matamatička znanja u drugom kontekstu.</w:t>
            </w:r>
          </w:p>
          <w:p w:rsidR="00634688" w:rsidRPr="00634688" w:rsidRDefault="003A2C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Savladana</w:t>
            </w:r>
            <w:r w:rsidR="00634688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 upotrebu osnovnih digitalnih alata u izradi prezentacije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634688" w:rsidP="006346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propitivanje, otvorena pitanja </w:t>
            </w:r>
          </w:p>
          <w:p w:rsidR="00634688" w:rsidRDefault="00634688" w:rsidP="006346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>(Šta je biodiverzitet? Koji je značaj biodiverziteta? Na koje sve načine čovjek negativno utiče na biodiverzitet? Šta možemo preduzeti kako bi se stanje unaprijedilo?</w:t>
            </w:r>
          </w:p>
          <w:p w:rsidR="00634688" w:rsidRPr="00634688" w:rsidRDefault="00634688" w:rsidP="006346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Samoevaluacija učenika ( „Semafor“)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A2CCB" w:rsidRDefault="003A2C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iCs/>
                <w:color w:val="000000"/>
                <w:sz w:val="22"/>
                <w:szCs w:val="22"/>
                <w:lang/>
              </w:rPr>
            </w:pPr>
            <w:r>
              <w:rPr>
                <w:iCs/>
                <w:color w:val="000000"/>
                <w:sz w:val="22"/>
                <w:szCs w:val="22"/>
                <w:lang/>
              </w:rPr>
              <w:t xml:space="preserve">Ishodi učenja realizovani kako što je planirano. 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/>
        </w:rPr>
      </w:pPr>
      <w:r>
        <w:rPr>
          <w:rFonts w:ascii="Arial" w:hAnsi="Arial" w:cs="Arial"/>
          <w:color w:val="000000"/>
          <w:lang/>
        </w:rPr>
        <w:t>5.   Ključne kompetencije i ishodi KK čijem se postizanju kod učenika doprinosi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60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D4D"/>
    <w:multiLevelType w:val="hybridMultilevel"/>
    <w:tmpl w:val="C2023AA8"/>
    <w:lvl w:ilvl="0" w:tplc="30B274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05548"/>
    <w:multiLevelType w:val="hybridMultilevel"/>
    <w:tmpl w:val="D6843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D4DCB"/>
    <w:multiLevelType w:val="hybridMultilevel"/>
    <w:tmpl w:val="4BA0CDE0"/>
    <w:lvl w:ilvl="0" w:tplc="30B274F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470F88"/>
    <w:multiLevelType w:val="hybridMultilevel"/>
    <w:tmpl w:val="C948699C"/>
    <w:lvl w:ilvl="0" w:tplc="F428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C51E1"/>
    <w:multiLevelType w:val="hybridMultilevel"/>
    <w:tmpl w:val="FA8670AC"/>
    <w:lvl w:ilvl="0" w:tplc="30B274F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4B7F48"/>
    <w:multiLevelType w:val="hybridMultilevel"/>
    <w:tmpl w:val="629C7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06F85"/>
    <w:multiLevelType w:val="hybridMultilevel"/>
    <w:tmpl w:val="01B6E572"/>
    <w:lvl w:ilvl="0" w:tplc="30B274FE">
      <w:start w:val="4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067C6"/>
    <w:rsid w:val="001A3524"/>
    <w:rsid w:val="001C5E86"/>
    <w:rsid w:val="00226605"/>
    <w:rsid w:val="00356CF8"/>
    <w:rsid w:val="003A2CCB"/>
    <w:rsid w:val="003C405E"/>
    <w:rsid w:val="00466989"/>
    <w:rsid w:val="005E7C40"/>
    <w:rsid w:val="006000D2"/>
    <w:rsid w:val="00634688"/>
    <w:rsid w:val="006F60D6"/>
    <w:rsid w:val="008F5879"/>
    <w:rsid w:val="00963097"/>
    <w:rsid w:val="00BB3042"/>
    <w:rsid w:val="00BF2AEA"/>
    <w:rsid w:val="00D65BE8"/>
    <w:rsid w:val="00DA6F09"/>
    <w:rsid w:val="00EC6088"/>
    <w:rsid w:val="00F01F88"/>
    <w:rsid w:val="00F07143"/>
    <w:rsid w:val="00F62A5D"/>
    <w:rsid w:val="00F7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velidaaa</cp:lastModifiedBy>
  <cp:revision>3</cp:revision>
  <dcterms:created xsi:type="dcterms:W3CDTF">2021-05-01T11:50:00Z</dcterms:created>
  <dcterms:modified xsi:type="dcterms:W3CDTF">2021-05-01T11:50:00Z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450050894</vt:i4>
  </property>
</Properties>
</file>